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bookmarkStart w:id="0" w:name="_GoBack"/>
      <w:r>
        <w:rPr>
          <w:sz w:val="28"/>
        </w:rPr>
        <w:pict>
          <v:shape id="_x0000_s1034" o:spid="_x0000_s1034" o:spt="202" type="#_x0000_t202" style="position:absolute;left:0pt;margin-left:573.75pt;margin-top:324.5pt;height:24.75pt;width:70.25pt;z-index:251667456;mso-width-relative:page;mso-height-relative:page;" filled="f" stroked="f" coordsize="21600,21600">
            <v:path/>
            <v:fill on="f" focussize="0,0"/>
            <v:stroke on="f" weight="0.5pt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sz w:val="18"/>
                      <w:szCs w:val="21"/>
                      <w:lang w:eastAsia="zh-CN"/>
                    </w:rPr>
                  </w:pPr>
                  <w:r>
                    <w:rPr>
                      <w:rFonts w:hint="eastAsia"/>
                      <w:sz w:val="18"/>
                      <w:szCs w:val="21"/>
                      <w:lang w:eastAsia="zh-CN"/>
                    </w:rPr>
                    <w:t>：应急物资</w:t>
                  </w:r>
                </w:p>
              </w:txbxContent>
            </v:textbox>
          </v:shape>
        </w:pict>
      </w:r>
      <w:r>
        <w:rPr>
          <w:sz w:val="28"/>
        </w:rPr>
        <w:pict>
          <v:shape id="_x0000_s1033" o:spid="_x0000_s1033" o:spt="72" type="#_x0000_t72" style="position:absolute;left:0pt;margin-left:557.05pt;margin-top:327.25pt;height:17pt;width:24.75pt;z-index:251666432;mso-width-relative:page;mso-height-relative:page;" fillcolor="#FF0000" filled="t" stroked="t" coordsize="21600,21600">
            <v:path/>
            <v:fill on="t" color2="#FFFFFF" focussize="0,0"/>
            <v:stroke weight="0.5pt" color="#FF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8"/>
        </w:rPr>
        <w:pict>
          <v:shape id="_x0000_s1032" o:spid="_x0000_s1032" o:spt="72" type="#_x0000_t72" style="position:absolute;left:0pt;margin-left:230.8pt;margin-top:250.5pt;height:8pt;width:10.5pt;z-index:251665408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8"/>
        </w:rPr>
        <w:pict>
          <v:shape id="_x0000_s1030" o:spid="_x0000_s1030" o:spt="72" type="#_x0000_t72" style="position:absolute;left:0pt;margin-left:407.8pt;margin-top:197.5pt;height:8pt;width:10.5pt;z-index:251663360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8"/>
        </w:rPr>
        <w:pict>
          <v:shape id="_x0000_s1031" o:spid="_x0000_s1031" o:spt="72" type="#_x0000_t72" style="position:absolute;left:0pt;margin-left:344.8pt;margin-top:199pt;height:8pt;width:10.5pt;z-index:251664384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8"/>
        </w:rPr>
        <w:pict>
          <v:shape id="_x0000_s1028" o:spid="_x0000_s1028" o:spt="72" type="#_x0000_t72" style="position:absolute;left:0pt;margin-left:349.1pt;margin-top:101.2pt;height:8pt;width:10.5pt;z-index:251661312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8"/>
        </w:rPr>
        <w:pict>
          <v:shape id="_x0000_s1029" o:spid="_x0000_s1029" o:spt="72" type="#_x0000_t72" style="position:absolute;left:0pt;margin-left:306.8pt;margin-top:100.35pt;height:8pt;width:10.5pt;z-index:251662336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rFonts w:hint="default" w:ascii="Times New Roman" w:hAnsi="Times New Roman" w:eastAsia="仿宋" w:cs="Times New Roman"/>
          <w:b/>
          <w:color w:val="auto"/>
          <w:kern w:val="2"/>
          <w:sz w:val="28"/>
          <w:szCs w:val="28"/>
          <w:lang w:eastAsia="zh-CN"/>
        </w:rPr>
        <w:drawing>
          <wp:inline distT="0" distB="0" distL="114300" distR="114300">
            <wp:extent cx="8268335" cy="4816475"/>
            <wp:effectExtent l="0" t="0" r="18415" b="3175"/>
            <wp:docPr id="1" name="图片 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268335" cy="481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pict>
          <v:shape id="_x0000_s1026" o:spid="_x0000_s1026" o:spt="72" type="#_x0000_t72" style="position:absolute;left:0pt;margin-left:185.8pt;margin-top:144pt;height:8pt;width:10.5pt;z-index:251659264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8"/>
        </w:rPr>
        <w:pict>
          <v:shape id="_x0000_s1027" o:spid="_x0000_s1027" o:spt="72" type="#_x0000_t72" style="position:absolute;left:0pt;margin-left:158.65pt;margin-top:155.2pt;height:8pt;width:10.5pt;z-index:251660288;mso-width-relative:page;mso-height-relative:page;" fillcolor="#FF0000" filled="t" stroked="t" coordsize="21600,21600">
            <v:path/>
            <v:fill on="t" color2="#FFFFFF" focussize="0,0"/>
            <v:stroke weight="0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</w:p>
    <w:bookmarkEnd w:id="0"/>
    <w:p>
      <w:pPr>
        <w:jc w:val="center"/>
        <w:rPr>
          <w:b/>
        </w:rPr>
      </w:pPr>
      <w:r>
        <w:rPr>
          <w:rFonts w:hint="eastAsia"/>
          <w:b/>
        </w:rPr>
        <w:t>附图</w:t>
      </w:r>
      <w:r>
        <w:rPr>
          <w:rFonts w:hint="eastAsia"/>
          <w:b/>
          <w:lang w:val="en-US" w:eastAsia="zh-CN"/>
        </w:rPr>
        <w:t>4</w:t>
      </w:r>
      <w:r>
        <w:rPr>
          <w:rFonts w:hint="eastAsia"/>
          <w:b/>
        </w:rPr>
        <w:t xml:space="preserve">   应急设施分布图</w:t>
      </w:r>
      <w:r>
        <w:rPr>
          <w:rFonts w:hint="eastAsia"/>
          <w:b/>
          <w:lang w:val="en-US" w:eastAsia="zh-CN"/>
        </w:rPr>
        <w:t xml:space="preserve"> 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decorative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jM4MzY1ZmUyMDc3ZDZjMzAyMjMxZDg3Y2Y5MGZiNjgifQ=="/>
  </w:docVars>
  <w:rsids>
    <w:rsidRoot w:val="0077497A"/>
    <w:rsid w:val="003C63FA"/>
    <w:rsid w:val="0045590A"/>
    <w:rsid w:val="005340A7"/>
    <w:rsid w:val="005745F0"/>
    <w:rsid w:val="00762CA2"/>
    <w:rsid w:val="0077497A"/>
    <w:rsid w:val="008F5385"/>
    <w:rsid w:val="00981925"/>
    <w:rsid w:val="00CD226B"/>
    <w:rsid w:val="2D097C4A"/>
    <w:rsid w:val="2D7728EB"/>
    <w:rsid w:val="47FA0765"/>
    <w:rsid w:val="66EA0B6B"/>
    <w:rsid w:val="76651AB2"/>
    <w:rsid w:val="7CC46C0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1"/>
    <w:qFormat/>
    <w:uiPriority w:val="99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3">
    <w:name w:val="Balloon Text"/>
    <w:basedOn w:val="1"/>
    <w:link w:val="11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Emphasis"/>
    <w:qFormat/>
    <w:uiPriority w:val="20"/>
    <w:rPr>
      <w:rFonts w:ascii="Times New Roman" w:hAnsi="Times New Roman" w:eastAsia="宋体"/>
      <w:sz w:val="21"/>
    </w:rPr>
  </w:style>
  <w:style w:type="character" w:customStyle="1" w:styleId="9">
    <w:name w:val="页眉 Char"/>
    <w:basedOn w:val="7"/>
    <w:link w:val="5"/>
    <w:semiHidden/>
    <w:qFormat/>
    <w:uiPriority w:val="99"/>
    <w:rPr>
      <w:sz w:val="18"/>
      <w:szCs w:val="18"/>
    </w:rPr>
  </w:style>
  <w:style w:type="character" w:customStyle="1" w:styleId="10">
    <w:name w:val="页脚 Char"/>
    <w:basedOn w:val="7"/>
    <w:link w:val="4"/>
    <w:semiHidden/>
    <w:qFormat/>
    <w:uiPriority w:val="99"/>
    <w:rPr>
      <w:sz w:val="18"/>
      <w:szCs w:val="18"/>
    </w:rPr>
  </w:style>
  <w:style w:type="character" w:customStyle="1" w:styleId="11">
    <w:name w:val="批注框文本 Char"/>
    <w:basedOn w:val="7"/>
    <w:link w:val="3"/>
    <w:semiHidden/>
    <w:qFormat/>
    <w:uiPriority w:val="99"/>
    <w:rPr>
      <w:sz w:val="18"/>
      <w:szCs w:val="18"/>
    </w:rPr>
  </w:style>
  <w:style w:type="paragraph" w:customStyle="1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4"/>
    <customShpInfo spid="_x0000_s1033"/>
    <customShpInfo spid="_x0000_s1032"/>
    <customShpInfo spid="_x0000_s1030"/>
    <customShpInfo spid="_x0000_s1031"/>
    <customShpInfo spid="_x0000_s1028"/>
    <customShpInfo spid="_x0000_s1029"/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10</Words>
  <Characters>10</Characters>
  <Lines>1</Lines>
  <Paragraphs>1</Paragraphs>
  <TotalTime>0</TotalTime>
  <ScaleCrop>false</ScaleCrop>
  <LinksUpToDate>false</LinksUpToDate>
  <CharactersWithSpaces>14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2021-01-22T06:29:00Z</dcterms:created>
  <dc:creator>Microsoft</dc:creator>
  <cp:lastModifiedBy>Administrator</cp:lastModifiedBy>
  <cp:lastPrinted>2021-02-02T09:46:00Z</cp:lastPrinted>
  <dcterms:modified xsi:type="dcterms:W3CDTF">2022-05-20T09:12:17Z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1BA3465CDA9D4ED09E2363BC091AEDEA</vt:lpwstr>
  </property>
</Properties>
</file>